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51345" w14:textId="3F4B2F1D" w:rsidR="00BE4DAF" w:rsidRDefault="00BE4DAF" w:rsidP="00BE4DA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23B3AEF2" w14:textId="77777777" w:rsidR="00BE4DAF" w:rsidRDefault="00BE4DAF" w:rsidP="00BE4DA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7A65B8D" w14:textId="424D87E0" w:rsidR="00017D00" w:rsidRDefault="002177F6" w:rsidP="00607A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справка</w:t>
      </w:r>
      <w:r w:rsidR="00BE4DAF">
        <w:rPr>
          <w:rFonts w:ascii="Times New Roman" w:hAnsi="Times New Roman" w:cs="Times New Roman"/>
          <w:sz w:val="28"/>
          <w:szCs w:val="28"/>
        </w:rPr>
        <w:t xml:space="preserve"> о проекте</w:t>
      </w:r>
    </w:p>
    <w:p w14:paraId="425B4407" w14:textId="77777777" w:rsidR="00BE4DAF" w:rsidRDefault="00BE4DAF" w:rsidP="00607A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3627338" w14:textId="3703DF8F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Профориентационный фестиваль «</w:t>
      </w:r>
      <w:r>
        <w:rPr>
          <w:rFonts w:ascii="Times New Roman" w:hAnsi="Times New Roman" w:cs="Times New Roman"/>
          <w:sz w:val="28"/>
          <w:szCs w:val="28"/>
          <w:lang w:val="en-US"/>
        </w:rPr>
        <w:t>PRO</w:t>
      </w:r>
      <w:r>
        <w:rPr>
          <w:rFonts w:ascii="Times New Roman" w:hAnsi="Times New Roman" w:cs="Times New Roman"/>
          <w:sz w:val="28"/>
          <w:szCs w:val="28"/>
        </w:rPr>
        <w:t>интерес» объявляет старт и приглашает к участию с 17 апреля по 3</w:t>
      </w:r>
      <w:r w:rsidR="00382DDF" w:rsidRPr="00382D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мая не только подростков и молодежь, но и наставников, а также педагогов.</w:t>
      </w:r>
    </w:p>
    <w:p w14:paraId="6CA1DCCA" w14:textId="30140A96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Профориентационный фестиваль</w:t>
      </w:r>
      <w:r w:rsidRPr="00BE4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PRO</w:t>
      </w:r>
      <w:r>
        <w:rPr>
          <w:rFonts w:ascii="Times New Roman" w:hAnsi="Times New Roman" w:cs="Times New Roman"/>
          <w:sz w:val="28"/>
          <w:szCs w:val="28"/>
        </w:rPr>
        <w:t>интерес» проводится в Республике Татарстан с 2021 года и представляет собой онлайн мероприятие в мобильном приложении для подростков и молодежи «</w:t>
      </w:r>
      <w:r>
        <w:rPr>
          <w:rFonts w:ascii="Times New Roman" w:hAnsi="Times New Roman" w:cs="Times New Roman"/>
          <w:sz w:val="28"/>
          <w:szCs w:val="28"/>
          <w:lang w:val="en-US"/>
        </w:rPr>
        <w:t>Round</w:t>
      </w:r>
      <w:r>
        <w:rPr>
          <w:rFonts w:ascii="Times New Roman" w:hAnsi="Times New Roman" w:cs="Times New Roman"/>
          <w:sz w:val="28"/>
          <w:szCs w:val="28"/>
        </w:rPr>
        <w:t>», главной ценностью фестиваля является практико-ориентированный подход к выбору будущей профессии через знакомство с работодателями региона.</w:t>
      </w:r>
    </w:p>
    <w:p w14:paraId="0BE6DF2F" w14:textId="717F3422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приглашаются </w:t>
      </w:r>
      <w:r w:rsidRPr="00BE4DAF">
        <w:rPr>
          <w:rFonts w:ascii="Times New Roman" w:hAnsi="Times New Roman" w:cs="Times New Roman"/>
          <w:sz w:val="28"/>
          <w:szCs w:val="28"/>
        </w:rPr>
        <w:t>учащиеся общеобразовательных учреждений, студенты средне-специальных и</w:t>
      </w:r>
      <w:bookmarkStart w:id="0" w:name="_GoBack"/>
      <w:bookmarkEnd w:id="0"/>
      <w:r w:rsidRPr="00BE4DAF">
        <w:rPr>
          <w:rFonts w:ascii="Times New Roman" w:hAnsi="Times New Roman" w:cs="Times New Roman"/>
          <w:sz w:val="28"/>
          <w:szCs w:val="28"/>
        </w:rPr>
        <w:t xml:space="preserve"> высших учебных заведений и иные заинтересованные лица (объединения) в возрасте от 10 до 23 лет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BE4DAF">
        <w:rPr>
          <w:rFonts w:ascii="Times New Roman" w:hAnsi="Times New Roman" w:cs="Times New Roman"/>
          <w:sz w:val="28"/>
          <w:szCs w:val="28"/>
        </w:rPr>
        <w:t>наставники, педагоги общеобразовательных учреждений, средне-специальных и высших учебных заведений, домов культуры, кружков, подростковых клубов и иных учреждений дополнительного образования в возрасте от 18 лет.</w:t>
      </w:r>
    </w:p>
    <w:p w14:paraId="3B0A6A13" w14:textId="77777777" w:rsidR="00B264B5" w:rsidRPr="00B264B5" w:rsidRDefault="00B264B5" w:rsidP="00B264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Фестиваль проводится по следующим основным направлениям:</w:t>
      </w:r>
    </w:p>
    <w:p w14:paraId="1994400F" w14:textId="77777777" w:rsidR="00B264B5" w:rsidRPr="00B264B5" w:rsidRDefault="00B264B5" w:rsidP="00B264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-</w:t>
      </w:r>
      <w:r w:rsidRPr="00B264B5">
        <w:rPr>
          <w:rFonts w:ascii="Times New Roman" w:hAnsi="Times New Roman" w:cs="Times New Roman"/>
          <w:sz w:val="28"/>
          <w:szCs w:val="28"/>
        </w:rPr>
        <w:tab/>
        <w:t>Решение кейсов от компаний работодателей региона для детей и молодежи;</w:t>
      </w:r>
    </w:p>
    <w:p w14:paraId="65B26B47" w14:textId="716CB18A" w:rsidR="00B264B5" w:rsidRDefault="00B264B5" w:rsidP="00B264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Конкурс наставников. </w:t>
      </w:r>
    </w:p>
    <w:p w14:paraId="37FFF25D" w14:textId="6A41E8D6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Фестивале состоит из следующих этапов:</w:t>
      </w:r>
    </w:p>
    <w:p w14:paraId="47E6D23B" w14:textId="52284CFF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Скачайте или перейдите на веб-версию мобильного приложения для подростков и молодежи </w:t>
      </w:r>
      <w:hyperlink r:id="rId8" w:history="1">
        <w:r w:rsidRPr="00BE4DAF">
          <w:rPr>
            <w:rStyle w:val="a5"/>
            <w:rFonts w:ascii="Times New Roman" w:hAnsi="Times New Roman" w:cs="Times New Roman"/>
            <w:sz w:val="28"/>
            <w:szCs w:val="28"/>
          </w:rPr>
          <w:t>«</w:t>
        </w:r>
        <w:r w:rsidRPr="00BE4DA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Round</w:t>
        </w:r>
        <w:r w:rsidRPr="00BE4DAF">
          <w:rPr>
            <w:rStyle w:val="a5"/>
            <w:rFonts w:ascii="Times New Roman" w:hAnsi="Times New Roman" w:cs="Times New Roman"/>
            <w:sz w:val="28"/>
            <w:szCs w:val="28"/>
          </w:rPr>
          <w:t>»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425BADD3" w14:textId="009F4B5E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Пройдите регистрацию, обязательно укажите, какое образовательное учреждение вы представляете;</w:t>
      </w:r>
    </w:p>
    <w:p w14:paraId="6A4F601D" w14:textId="38F79FFC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Перейдите на страницу фестиваля в мобильном приложении;</w:t>
      </w:r>
    </w:p>
    <w:p w14:paraId="33E6D149" w14:textId="6754B7EE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Выберите интересный для вас тематический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(задание);</w:t>
      </w:r>
    </w:p>
    <w:p w14:paraId="0EC15573" w14:textId="42DF6F8A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E4DAF">
        <w:rPr>
          <w:rFonts w:ascii="Times New Roman" w:hAnsi="Times New Roman" w:cs="Times New Roman"/>
          <w:sz w:val="28"/>
          <w:szCs w:val="28"/>
        </w:rPr>
        <w:t xml:space="preserve">Для участия в любом конкурсе необходимо выполнить задание согласно инструкции, размещенной в </w:t>
      </w:r>
      <w:proofErr w:type="spellStart"/>
      <w:r w:rsidRPr="00BE4DAF">
        <w:rPr>
          <w:rFonts w:ascii="Times New Roman" w:hAnsi="Times New Roman" w:cs="Times New Roman"/>
          <w:sz w:val="28"/>
          <w:szCs w:val="28"/>
        </w:rPr>
        <w:t>челлендже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(задании)</w:t>
      </w:r>
      <w:r w:rsidRPr="00BE4DAF">
        <w:rPr>
          <w:rFonts w:ascii="Times New Roman" w:hAnsi="Times New Roman" w:cs="Times New Roman"/>
          <w:sz w:val="28"/>
          <w:szCs w:val="28"/>
        </w:rPr>
        <w:t xml:space="preserve"> и опубликовать проект в фото (не более 5 фотографий в одном проекте) или видео (длительность в</w:t>
      </w:r>
      <w:r>
        <w:rPr>
          <w:rFonts w:ascii="Times New Roman" w:hAnsi="Times New Roman" w:cs="Times New Roman"/>
          <w:sz w:val="28"/>
          <w:szCs w:val="28"/>
        </w:rPr>
        <w:t>идео не более 1 минуты) формате;</w:t>
      </w:r>
    </w:p>
    <w:p w14:paraId="4C79941F" w14:textId="434D3517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E4DAF">
        <w:rPr>
          <w:rFonts w:ascii="Times New Roman" w:hAnsi="Times New Roman" w:cs="Times New Roman"/>
          <w:sz w:val="28"/>
          <w:szCs w:val="28"/>
        </w:rPr>
        <w:t xml:space="preserve">В графе «Описание проекта» </w:t>
      </w:r>
      <w:r>
        <w:rPr>
          <w:rFonts w:ascii="Times New Roman" w:hAnsi="Times New Roman" w:cs="Times New Roman"/>
          <w:sz w:val="28"/>
          <w:szCs w:val="28"/>
        </w:rPr>
        <w:t>укажите</w:t>
      </w:r>
      <w:r w:rsidRPr="00BE4DAF">
        <w:rPr>
          <w:rFonts w:ascii="Times New Roman" w:hAnsi="Times New Roman" w:cs="Times New Roman"/>
          <w:sz w:val="28"/>
          <w:szCs w:val="28"/>
        </w:rPr>
        <w:t xml:space="preserve"> фам</w:t>
      </w:r>
      <w:r>
        <w:rPr>
          <w:rFonts w:ascii="Times New Roman" w:hAnsi="Times New Roman" w:cs="Times New Roman"/>
          <w:sz w:val="28"/>
          <w:szCs w:val="28"/>
        </w:rPr>
        <w:t>илию, имя участника, а также дайте краткое описание к проекту;</w:t>
      </w:r>
    </w:p>
    <w:p w14:paraId="6740FD95" w14:textId="1DF0E307" w:rsidR="00BE4DAF" w:rsidRDefault="00BE4DAF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E4DAF">
        <w:rPr>
          <w:rFonts w:ascii="Times New Roman" w:hAnsi="Times New Roman" w:cs="Times New Roman"/>
          <w:sz w:val="28"/>
          <w:szCs w:val="28"/>
        </w:rPr>
        <w:t>Для того чтобы стать победителем Фестиваля, необходимо качественно выполнить задание и презентовать свой проект. Победителей фестиваля определяет экспертная группа по каждому из челленджей (заданий).</w:t>
      </w:r>
    </w:p>
    <w:p w14:paraId="0E7580C9" w14:textId="5F6FA8C0" w:rsidR="00B264B5" w:rsidRDefault="00B264B5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Помимо этого у образовательных учреждений есть возможность пригласить команду организаторов фестиваля для проведения практико-ориентированной интерактивной игры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которая способствует формированию понимания у молодежи </w:t>
      </w:r>
      <w:r w:rsidRPr="00B264B5">
        <w:rPr>
          <w:rFonts w:ascii="Times New Roman" w:hAnsi="Times New Roman" w:cs="Times New Roman"/>
          <w:sz w:val="28"/>
          <w:szCs w:val="28"/>
        </w:rPr>
        <w:t>о возможностях своего профессионального развит</w:t>
      </w:r>
      <w:r>
        <w:rPr>
          <w:rFonts w:ascii="Times New Roman" w:hAnsi="Times New Roman" w:cs="Times New Roman"/>
          <w:sz w:val="28"/>
          <w:szCs w:val="28"/>
        </w:rPr>
        <w:t>ия в республиканских компаниях.</w:t>
      </w:r>
    </w:p>
    <w:p w14:paraId="034E2E37" w14:textId="77777777" w:rsidR="00B264B5" w:rsidRDefault="00B264B5" w:rsidP="00BE4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86A6A2" w14:textId="77777777" w:rsidR="00B264B5" w:rsidRPr="00B264B5" w:rsidRDefault="00B264B5" w:rsidP="00B264B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4B5">
        <w:rPr>
          <w:rFonts w:ascii="Times New Roman" w:hAnsi="Times New Roman" w:cs="Times New Roman"/>
          <w:b/>
          <w:sz w:val="28"/>
          <w:szCs w:val="28"/>
        </w:rPr>
        <w:t>Подведение итогов фестиваля по направлению решения кейсов от компаний работодателей</w:t>
      </w:r>
    </w:p>
    <w:p w14:paraId="49FB3553" w14:textId="56A9BA54" w:rsidR="00B264B5" w:rsidRPr="00B264B5" w:rsidRDefault="00B264B5" w:rsidP="00B264B5">
      <w:pPr>
        <w:pStyle w:val="ab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С 1 по 3 неделю фестиваля еженедельно на платформе размещаются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8F867" w14:textId="266FD13C" w:rsidR="00B264B5" w:rsidRPr="00B264B5" w:rsidRDefault="00B264B5" w:rsidP="00B264B5">
      <w:pPr>
        <w:pStyle w:val="ab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На 4 неделе фестиваля проводится онлайн-</w:t>
      </w:r>
      <w:proofErr w:type="spellStart"/>
      <w:r w:rsidRPr="00B264B5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B264B5">
        <w:rPr>
          <w:rFonts w:ascii="Times New Roman" w:hAnsi="Times New Roman" w:cs="Times New Roman"/>
          <w:sz w:val="28"/>
          <w:szCs w:val="28"/>
        </w:rPr>
        <w:t xml:space="preserve"> (интеллектуальная игра) на площадке социальной сети «</w:t>
      </w:r>
      <w:proofErr w:type="spellStart"/>
      <w:r w:rsidRPr="00B264B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264B5">
        <w:rPr>
          <w:rFonts w:ascii="Times New Roman" w:hAnsi="Times New Roman" w:cs="Times New Roman"/>
          <w:sz w:val="28"/>
          <w:szCs w:val="28"/>
        </w:rPr>
        <w:t>», в рамках которого проходит награждение 10 самых активных участников Фестиваля, определенных с помощью существующего рейтинга внутри приложения. За выполнение каждого задания пользователю начисляется опыт, чем больше он выполняет челленджей Фестиваля, тем выше он в рейтинге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33A6F2" w14:textId="676B3C34" w:rsidR="00B264B5" w:rsidRPr="00B264B5" w:rsidRDefault="00B264B5" w:rsidP="00B264B5">
      <w:pPr>
        <w:pStyle w:val="ab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С 4 по 6 неделю участники получают возможность зарабатывать дополнительные баллы за выполнение заданий в направлении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2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6D99B" w14:textId="13EF8E32" w:rsidR="00B264B5" w:rsidRPr="00B264B5" w:rsidRDefault="00B264B5" w:rsidP="00B264B5">
      <w:pPr>
        <w:pStyle w:val="ab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По результатам проведения 6 недель Фестиваля в каждом задании экспертной группой будет определена тройка победителей «</w:t>
      </w:r>
      <w:proofErr w:type="spellStart"/>
      <w:r w:rsidRPr="00B264B5">
        <w:rPr>
          <w:rFonts w:ascii="Times New Roman" w:hAnsi="Times New Roman" w:cs="Times New Roman"/>
          <w:sz w:val="28"/>
          <w:szCs w:val="28"/>
        </w:rPr>
        <w:t>PROинтерес</w:t>
      </w:r>
      <w:proofErr w:type="spellEnd"/>
      <w:r w:rsidRPr="00B264B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A96E926" w14:textId="6C6B0292" w:rsidR="00B264B5" w:rsidRPr="00B264B5" w:rsidRDefault="00B264B5" w:rsidP="00B264B5">
      <w:pPr>
        <w:pStyle w:val="ab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Подведение итогов Фестиваля и определение победителей состоится не позднее 10.06.2023.</w:t>
      </w:r>
    </w:p>
    <w:p w14:paraId="76A3C1C9" w14:textId="77777777" w:rsidR="00B264B5" w:rsidRDefault="00B264B5" w:rsidP="00B264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CCA9B7" w14:textId="5C7459BE" w:rsidR="00B264B5" w:rsidRPr="00B264B5" w:rsidRDefault="00B264B5" w:rsidP="00B264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4B5">
        <w:rPr>
          <w:rFonts w:ascii="Times New Roman" w:hAnsi="Times New Roman" w:cs="Times New Roman"/>
          <w:b/>
          <w:sz w:val="28"/>
          <w:szCs w:val="28"/>
        </w:rPr>
        <w:t>Подведение итогов конкурса наставников в рамках  фестиваля</w:t>
      </w:r>
    </w:p>
    <w:p w14:paraId="23977958" w14:textId="77777777" w:rsidR="00B264B5" w:rsidRPr="00B264B5" w:rsidRDefault="00B264B5" w:rsidP="00B264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1DCC30" w14:textId="4931F9F2" w:rsidR="00B264B5" w:rsidRPr="00B264B5" w:rsidRDefault="00B264B5" w:rsidP="00B264B5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Прием проектов от наставников будет осуществлять с 17 апреля по 25 мая;</w:t>
      </w:r>
    </w:p>
    <w:p w14:paraId="7E2F2540" w14:textId="1D4E9B38" w:rsidR="00B264B5" w:rsidRPr="00B264B5" w:rsidRDefault="00B264B5" w:rsidP="00B264B5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Количество проектов на одного наставника не ограничено;</w:t>
      </w:r>
    </w:p>
    <w:p w14:paraId="71B503F4" w14:textId="6BA56B2A" w:rsidR="00B264B5" w:rsidRPr="00B264B5" w:rsidRDefault="00B264B5" w:rsidP="00B264B5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По результатам проведения Фестиваля экспертной группой будет определены 5 победителей конкурса наставников;</w:t>
      </w:r>
    </w:p>
    <w:p w14:paraId="4865A3A6" w14:textId="440D1076" w:rsidR="00B264B5" w:rsidRPr="00B264B5" w:rsidRDefault="00B264B5" w:rsidP="00B264B5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По результатам проведения Фестиваля будет определен дополнительный победитель, определенный путем подсчета голосов в виде «</w:t>
      </w:r>
      <w:proofErr w:type="spellStart"/>
      <w:r w:rsidRPr="00B264B5"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 w:rsidRPr="00B264B5">
        <w:rPr>
          <w:rFonts w:ascii="Times New Roman" w:hAnsi="Times New Roman" w:cs="Times New Roman"/>
          <w:sz w:val="28"/>
          <w:szCs w:val="28"/>
        </w:rPr>
        <w:t>» от пользователей платформы;</w:t>
      </w:r>
    </w:p>
    <w:p w14:paraId="7E43E274" w14:textId="443D4F6A" w:rsidR="00B264B5" w:rsidRPr="00B264B5" w:rsidRDefault="00B264B5" w:rsidP="00B264B5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>Все победители будут награждены ценными подарками;</w:t>
      </w:r>
    </w:p>
    <w:p w14:paraId="3125D99B" w14:textId="7F1C7975" w:rsidR="00B264B5" w:rsidRPr="00B264B5" w:rsidRDefault="00B264B5" w:rsidP="00B264B5">
      <w:pPr>
        <w:pStyle w:val="ab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B5">
        <w:rPr>
          <w:rFonts w:ascii="Times New Roman" w:hAnsi="Times New Roman" w:cs="Times New Roman"/>
          <w:sz w:val="28"/>
          <w:szCs w:val="28"/>
        </w:rPr>
        <w:t xml:space="preserve">Подведение итогов Фестиваля и определение победителей состоится не позднее </w:t>
      </w:r>
      <w:r w:rsidRPr="00B264B5">
        <w:rPr>
          <w:rFonts w:ascii="Times New Roman" w:hAnsi="Times New Roman" w:cs="Times New Roman"/>
          <w:b/>
          <w:sz w:val="28"/>
          <w:szCs w:val="28"/>
        </w:rPr>
        <w:t>10.06.2023.</w:t>
      </w:r>
    </w:p>
    <w:p w14:paraId="043FECBC" w14:textId="77777777" w:rsidR="00B264B5" w:rsidRDefault="00B264B5" w:rsidP="00B264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6F8BD9" w14:textId="603F6A6F" w:rsidR="00B264B5" w:rsidRPr="00B264B5" w:rsidRDefault="00B264B5" w:rsidP="00B264B5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Учредителями Фестиваля являются: </w:t>
      </w:r>
      <w:r w:rsidRPr="00B264B5">
        <w:rPr>
          <w:rFonts w:ascii="Times New Roman" w:hAnsi="Times New Roman" w:cs="Times New Roman"/>
          <w:iCs/>
          <w:sz w:val="28"/>
          <w:szCs w:val="28"/>
        </w:rPr>
        <w:t>Фонд развития доступности современного образования «Дарвин».</w:t>
      </w:r>
    </w:p>
    <w:p w14:paraId="41DBF451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lastRenderedPageBreak/>
        <w:t>При поддержке: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</w:r>
    </w:p>
    <w:p w14:paraId="2E3891E8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Кабинета Министров Республики Татарстан;</w:t>
      </w:r>
    </w:p>
    <w:p w14:paraId="4B4239E3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Министерства образования и науки Республики Татарстан;</w:t>
      </w:r>
    </w:p>
    <w:p w14:paraId="46B393AE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Министерства по делам молодежи Республики Татарстан;</w:t>
      </w:r>
    </w:p>
    <w:p w14:paraId="7235485C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Министерства промышленности и торговли Республики Татарстан;</w:t>
      </w:r>
    </w:p>
    <w:p w14:paraId="0125DC93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Министерство сельского хозяйства и продовольствия Республики Татарстан;</w:t>
      </w:r>
    </w:p>
    <w:p w14:paraId="248B9D4A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Министерства экологии и природных ресурсов Республики Татарстан;</w:t>
      </w:r>
    </w:p>
    <w:p w14:paraId="1B1DE7F8" w14:textId="77777777" w:rsidR="00B264B5" w:rsidRP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Министерство культуры Республики Татарстан;</w:t>
      </w:r>
    </w:p>
    <w:p w14:paraId="5ADB90F5" w14:textId="6558CA07" w:rsidR="000419FC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64B5">
        <w:rPr>
          <w:rFonts w:ascii="Times New Roman" w:hAnsi="Times New Roman" w:cs="Times New Roman"/>
          <w:iCs/>
          <w:sz w:val="28"/>
          <w:szCs w:val="28"/>
        </w:rPr>
        <w:t>-</w:t>
      </w:r>
      <w:r w:rsidRPr="00B264B5">
        <w:rPr>
          <w:rFonts w:ascii="Times New Roman" w:hAnsi="Times New Roman" w:cs="Times New Roman"/>
          <w:iCs/>
          <w:sz w:val="28"/>
          <w:szCs w:val="28"/>
        </w:rPr>
        <w:tab/>
        <w:t>ГАУ «Технопарк в сфере высоких технологий «ИТ-парк».</w:t>
      </w:r>
    </w:p>
    <w:p w14:paraId="563FE278" w14:textId="77777777" w:rsid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BDFFEA4" w14:textId="6047D0F2" w:rsid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Сайт, онлайн платформа для участия в фестивале: </w:t>
      </w:r>
      <w:hyperlink r:id="rId9" w:history="1">
        <w:r w:rsidRPr="00C549E6">
          <w:rPr>
            <w:rStyle w:val="a5"/>
            <w:rFonts w:ascii="Times New Roman" w:hAnsi="Times New Roman" w:cs="Times New Roman"/>
            <w:iCs/>
            <w:sz w:val="28"/>
            <w:szCs w:val="28"/>
          </w:rPr>
          <w:t>https://round.zone/</w:t>
        </w:r>
      </w:hyperlink>
    </w:p>
    <w:p w14:paraId="08ADA31F" w14:textId="3C0125E0" w:rsidR="00B264B5" w:rsidRDefault="00B264B5" w:rsidP="00B264B5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Контактное лицо: </w:t>
      </w:r>
      <w:proofErr w:type="spellStart"/>
      <w:r w:rsidRPr="00B264B5">
        <w:rPr>
          <w:rFonts w:ascii="Times New Roman" w:hAnsi="Times New Roman" w:cs="Times New Roman"/>
          <w:iCs/>
          <w:sz w:val="28"/>
          <w:szCs w:val="28"/>
        </w:rPr>
        <w:t>Тугова</w:t>
      </w:r>
      <w:proofErr w:type="spellEnd"/>
      <w:r w:rsidRPr="00B264B5">
        <w:rPr>
          <w:rFonts w:ascii="Times New Roman" w:hAnsi="Times New Roman" w:cs="Times New Roman"/>
          <w:iCs/>
          <w:sz w:val="28"/>
          <w:szCs w:val="28"/>
        </w:rPr>
        <w:t xml:space="preserve"> Галина Евгеньевна, тел. +7 999 162 56 86.</w:t>
      </w:r>
    </w:p>
    <w:p w14:paraId="70BD081F" w14:textId="77777777" w:rsidR="00B264B5" w:rsidRDefault="00B264B5" w:rsidP="00B264B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BF299" w14:textId="5EDC6BF7" w:rsidR="000419FC" w:rsidRDefault="000419FC" w:rsidP="00565169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EED848D" w14:textId="77777777" w:rsidR="00B264B5" w:rsidRPr="00B264B5" w:rsidRDefault="00B264B5" w:rsidP="00565169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E72B81" w14:textId="1BD74152" w:rsidR="00EF76A7" w:rsidRPr="00B264B5" w:rsidRDefault="00EF76A7" w:rsidP="00EF76A7">
      <w:pPr>
        <w:spacing w:after="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B264B5" w:rsidRPr="00B264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50842DAF" w14:textId="77777777" w:rsidR="00EF76A7" w:rsidRPr="00EF76A7" w:rsidRDefault="00EF76A7" w:rsidP="00EF76A7">
      <w:pPr>
        <w:spacing w:after="0"/>
        <w:contextualSpacing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84635D4" w14:textId="620A9F78" w:rsidR="000419FC" w:rsidRPr="00991722" w:rsidRDefault="00991722" w:rsidP="00B264B5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</w:t>
      </w:r>
      <w:r w:rsidR="00B264B5"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размещения на сайтах</w:t>
      </w:r>
    </w:p>
    <w:p w14:paraId="5024368F" w14:textId="758B6594" w:rsidR="00B264B5" w:rsidRDefault="00B264B5" w:rsidP="00B264B5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4B4FD" w14:textId="6B8CBF9B" w:rsidR="00991722" w:rsidRPr="00991722" w:rsidRDefault="00991722" w:rsidP="0099172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апреле стартует профориентационный фестиваль</w:t>
      </w:r>
    </w:p>
    <w:p w14:paraId="659BCC00" w14:textId="77777777" w:rsidR="00991722" w:rsidRPr="00991722" w:rsidRDefault="00991722" w:rsidP="0099172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PROинтерес</w:t>
      </w:r>
      <w:proofErr w:type="spellEnd"/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школьников и студентов республики Татарстан</w:t>
      </w:r>
    </w:p>
    <w:p w14:paraId="5D218F8B" w14:textId="77777777" w:rsidR="00991722" w:rsidRDefault="00991722" w:rsidP="00991722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04956" w14:textId="24EE1828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Фестиваль </w:t>
      </w:r>
      <w:proofErr w:type="spellStart"/>
      <w:r w:rsidRPr="009917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PROинтерес</w:t>
      </w:r>
      <w:proofErr w:type="spellEnd"/>
      <w:r w:rsidRPr="009917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пройдет с 17 апреля по 31 мая на площадке приложения «Round: хобби и увлечения». К участию приглашаются подростки и молодежь от 10 лет до 23 года. Проведение фестиваля поддержали Правительство республики Татарстан и крупнейшие компании-работодатели республики Татарстан. </w:t>
      </w:r>
    </w:p>
    <w:p w14:paraId="12FA52B8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414AB" w14:textId="32883804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фестиваля в марте пройдет серия офлайн-мастер-классов и интеллектуальных игр. Основная же часть фестиваля пройдет полностью онлайн, участвовать в нем можно будет с компьютера или смартфона на </w:t>
      </w:r>
      <w:proofErr w:type="spellStart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Android</w:t>
      </w:r>
      <w:proofErr w:type="spellEnd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Механика проста: выбираешь задание, смотришь инструкцию и публикуешь проект. Для участия необходимо перейти на сайт </w:t>
      </w:r>
      <w:hyperlink r:id="rId10" w:history="1">
        <w:r w:rsidRPr="00ED31F5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https://round.zone/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перейти по баннеру </w:t>
      </w:r>
      <w:proofErr w:type="spellStart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PROинтерес</w:t>
      </w:r>
      <w:proofErr w:type="spellEnd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17 апреля. Эксперты компаний выберут лучшие проекты и наградят победителей материальными подарками.</w:t>
      </w:r>
    </w:p>
    <w:p w14:paraId="56D9A3F5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73E4E9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 поможет подросткам в выборе будущей профессии, создаст сообщество молодых активных ребят. Все участники приобретут новые знания и узнают о деятельности крупных предприятий Татарстана, куда в будущем смогут прийти на работу. </w:t>
      </w:r>
    </w:p>
    <w:p w14:paraId="5721C8F6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76B32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наблюдается самый значительный дефицит кадров, начиная с 2008 года. Кадровая проблема начинается со школьников – 70% не знают, чем хотят заниматься в дальнейшей жизни. Персонализированная профориентация поможет подросткам узнать свои сильные стороны и глубинные интересы, сформулировать цели. Одна из основных задач, стоящих перед государством и компаниями – помочь подросткам перейти от теории к практике как можно раньше и попробовать свои силы на реальных кейсах.</w:t>
      </w:r>
    </w:p>
    <w:p w14:paraId="7148313B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59CFD" w14:textId="1B14C938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Как прошел фестиваль в прошлом году можно узнать на сайте </w:t>
      </w:r>
      <w:hyperlink r:id="rId11" w:history="1">
        <w:r w:rsidRPr="00991722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https://newround.ru/pro</w:t>
        </w:r>
      </w:hyperlink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BB4A026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0D6F3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Приглашаем педагогов поделиться своей экспертизой. В этом году учрежден дополнительный конкурс наставников. В данной номинации также будут выделены специальные призы и подарки для авторов лучших проектов.</w:t>
      </w:r>
    </w:p>
    <w:p w14:paraId="12F31FF1" w14:textId="77777777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4CBEF" w14:textId="141D171A" w:rsidR="00991722" w:rsidRPr="00991722" w:rsidRDefault="00991722" w:rsidP="00991722">
      <w:pPr>
        <w:spacing w:after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Учредителем фестиваля является фонд развития доступности современного образования «Дарвин». При поддержке Кабинета Министров Республики Татарстан, Министерства образования и науки Республики Татарстан, Министерства по делам молодежи Республики Татарстан, Министерства промышленности и торговли Республики Татарстан, </w:t>
      </w:r>
      <w:r w:rsidRPr="009917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Министерства сельского хозяйства и продовольствия Республики Татарстан, </w:t>
      </w:r>
      <w:r w:rsidRPr="009917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Министерства экологии и природных ресурсов Республики Татарстан, Министерства культуры Республики Татарстан, ГАУ «Технопарк в сфере высоких технологий «ИТ-парк».</w:t>
      </w:r>
    </w:p>
    <w:p w14:paraId="51412D95" w14:textId="399F158C" w:rsidR="00991722" w:rsidRPr="00991722" w:rsidRDefault="00B264B5" w:rsidP="009917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28FD35" w14:textId="7D6518BB" w:rsidR="00991722" w:rsidRPr="00991722" w:rsidRDefault="00991722" w:rsidP="0099172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Пост для социальных сетей и чатов в мессенджерах</w:t>
      </w:r>
    </w:p>
    <w:p w14:paraId="4438D1B3" w14:textId="0B56F145" w:rsidR="00991722" w:rsidRPr="00991722" w:rsidRDefault="00991722" w:rsidP="009917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апреля стартует </w:t>
      </w:r>
      <w:proofErr w:type="spellStart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профориентационный</w:t>
      </w:r>
      <w:proofErr w:type="spellEnd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фестиваль «</w:t>
      </w:r>
      <w:proofErr w:type="spellStart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PROинтерес</w:t>
      </w:r>
      <w:proofErr w:type="spellEnd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». Фонд доступности современного образования «Дарвин» привлек крупнейших компаний-работодателей Татарстана, чтобы познакомить молодежь с перспективными направлениями работы в республике. Фестиваль поддержан Прави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тельством Республики Татарстан.</w:t>
      </w:r>
    </w:p>
    <w:p w14:paraId="50503111" w14:textId="44E478E4" w:rsidR="00991722" w:rsidRPr="00991722" w:rsidRDefault="00991722" w:rsidP="009917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Приглашаем молодежь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до 23 лет. Участие бесплатно.</w:t>
      </w:r>
    </w:p>
    <w:p w14:paraId="2F7739FC" w14:textId="77777777" w:rsidR="00991722" w:rsidRPr="00991722" w:rsidRDefault="00991722" w:rsidP="00991722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ждет участников?</w:t>
      </w:r>
    </w:p>
    <w:p w14:paraId="0BF8461A" w14:textId="77777777" w:rsidR="00991722" w:rsidRPr="00991722" w:rsidRDefault="00991722" w:rsidP="00991722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Задания по интересам</w:t>
      </w:r>
    </w:p>
    <w:p w14:paraId="4EA606D8" w14:textId="77777777" w:rsidR="00991722" w:rsidRPr="00991722" w:rsidRDefault="00991722" w:rsidP="00991722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Развитие навыков</w:t>
      </w:r>
    </w:p>
    <w:p w14:paraId="52617D89" w14:textId="77777777" w:rsidR="00991722" w:rsidRPr="00991722" w:rsidRDefault="00991722" w:rsidP="00991722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Обратная связь от экспертов </w:t>
      </w:r>
    </w:p>
    <w:p w14:paraId="560B6E01" w14:textId="70F0CBCB" w:rsidR="00991722" w:rsidRDefault="00991722" w:rsidP="00991722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Призы и подарки лучшим проектам</w:t>
      </w:r>
    </w:p>
    <w:p w14:paraId="60C70EB3" w14:textId="77777777" w:rsidR="00991722" w:rsidRPr="00991722" w:rsidRDefault="00991722" w:rsidP="00991722">
      <w:pPr>
        <w:spacing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7E709" w14:textId="77777777" w:rsidR="0002618F" w:rsidRDefault="00991722" w:rsidP="009917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 состоит из онлайн и офлайн частей. Онлайн-часть проводится на базе приложения Round. Для участия необходимо перейти на сайт </w:t>
      </w:r>
      <w:hyperlink r:id="rId12" w:history="1">
        <w:r w:rsidRPr="00ED31F5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https://round.zone/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перейти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баннеру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PROинтерес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17 апреля.</w:t>
      </w:r>
    </w:p>
    <w:p w14:paraId="6EE88159" w14:textId="3B115573" w:rsidR="00991722" w:rsidRPr="00991722" w:rsidRDefault="00991722" w:rsidP="009917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офлайн-активностей будут проведены интеллектуальные игры для учащихся школ, </w:t>
      </w:r>
      <w:proofErr w:type="spellStart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ссузов</w:t>
      </w:r>
      <w:proofErr w:type="spellEnd"/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вузов. </w:t>
      </w:r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предварительной записи</w:t>
      </w: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просим связаться с координатором фестиваля – </w:t>
      </w:r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Галиной </w:t>
      </w:r>
      <w:proofErr w:type="spellStart"/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Туговой</w:t>
      </w:r>
      <w:proofErr w:type="spellEnd"/>
      <w:r w:rsidRPr="00991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8(999)162-56-86. </w:t>
      </w:r>
    </w:p>
    <w:p w14:paraId="569A2804" w14:textId="181CF4F9" w:rsidR="00991722" w:rsidRPr="00991722" w:rsidRDefault="00991722" w:rsidP="009917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талантливых педагогов учрежден конкурс наставников. Приглашаем вас также присоединиться к фестивалю в качестве участников и поделиться своей эксперт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изой с подрастающим поколением!</w:t>
      </w:r>
    </w:p>
    <w:p w14:paraId="16EB8369" w14:textId="0AE008A6" w:rsidR="00991722" w:rsidRPr="00991722" w:rsidRDefault="00991722" w:rsidP="0099172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Дополнительно:</w:t>
      </w: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9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прошел фестиваль в прошлом году можно узнать на сайте https://newround.ru/pro </w:t>
      </w:r>
    </w:p>
    <w:p w14:paraId="58985369" w14:textId="6D1C1EBB" w:rsidR="00B01005" w:rsidRDefault="00B264B5" w:rsidP="00991722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1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1D744B40" w14:textId="77777777" w:rsidR="00B01005" w:rsidRPr="00B01005" w:rsidRDefault="00B01005" w:rsidP="00B0100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Пост для социальных сетей и чатов в мессенджерах учеников</w:t>
      </w:r>
    </w:p>
    <w:p w14:paraId="11779258" w14:textId="77777777" w:rsidR="00B01005" w:rsidRPr="00B01005" w:rsidRDefault="00B01005" w:rsidP="00B01005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36075F" w14:textId="77777777" w:rsidR="00B01005" w:rsidRPr="00B01005" w:rsidRDefault="00B01005" w:rsidP="00B0100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Приглашаем к участию на ежегодный онлайн-фестиваль </w:t>
      </w:r>
      <w:proofErr w:type="spellStart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PROинтерес</w:t>
      </w:r>
      <w:proofErr w:type="spellEnd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B2438D" w14:textId="4BA173B3" w:rsidR="00B01005" w:rsidRPr="00B01005" w:rsidRDefault="00B01005" w:rsidP="00B0100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прошлом году мы наградили 39 </w:t>
      </w:r>
      <w:proofErr w:type="spellStart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суперпобедителей</w:t>
      </w:r>
      <w:proofErr w:type="spellEnd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67 победителей подарками на сумму более полумиллиона рублей. В этом году ими можете стать вы! Знакомься с компаниями Татарстан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получай подарки за участие!</w:t>
      </w:r>
    </w:p>
    <w:p w14:paraId="79D654FB" w14:textId="77777777" w:rsidR="00B01005" w:rsidRPr="00B01005" w:rsidRDefault="00B01005" w:rsidP="00B0100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 состоит из онлайн и офлайн частей. Онлайн-часть проводится на базе приложения Round. Для участия необходимо перейти на сайт </w:t>
      </w:r>
      <w:proofErr w:type="gramStart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https://round.zone/  и</w:t>
      </w:r>
      <w:proofErr w:type="gramEnd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по баннеру </w:t>
      </w:r>
      <w:proofErr w:type="spellStart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PROинтерес</w:t>
      </w:r>
      <w:proofErr w:type="spellEnd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17 апреля. В рамках офлайн-активностей будут проведены интеллектуальные игры для учащихся школ, </w:t>
      </w:r>
      <w:proofErr w:type="spellStart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ссузов</w:t>
      </w:r>
      <w:proofErr w:type="spellEnd"/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вузов.</w:t>
      </w:r>
    </w:p>
    <w:p w14:paraId="105AED40" w14:textId="3F0023D8" w:rsidR="00B01005" w:rsidRPr="00B01005" w:rsidRDefault="00B01005" w:rsidP="00B0100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прошел фестиваль в прошлом году можно узнать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сайте https://newround.ru/pro</w:t>
      </w:r>
    </w:p>
    <w:p w14:paraId="6AD3EB62" w14:textId="0B4C6DB2" w:rsidR="00B264B5" w:rsidRPr="00B01005" w:rsidRDefault="00B01005" w:rsidP="00B0100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00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Участвуйте и выигрывайте! Участие бесплатное</w:t>
      </w:r>
    </w:p>
    <w:sectPr w:rsidR="00B264B5" w:rsidRPr="00B01005" w:rsidSect="007D1134">
      <w:headerReference w:type="default" r:id="rId13"/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60FF9" w14:textId="77777777" w:rsidR="00826565" w:rsidRDefault="00826565" w:rsidP="00EF76A7">
      <w:pPr>
        <w:spacing w:after="0" w:line="240" w:lineRule="auto"/>
      </w:pPr>
      <w:r>
        <w:separator/>
      </w:r>
    </w:p>
  </w:endnote>
  <w:endnote w:type="continuationSeparator" w:id="0">
    <w:p w14:paraId="52396481" w14:textId="77777777" w:rsidR="00826565" w:rsidRDefault="00826565" w:rsidP="00EF7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BB1BF" w14:textId="77777777" w:rsidR="00826565" w:rsidRDefault="00826565" w:rsidP="00EF76A7">
      <w:pPr>
        <w:spacing w:after="0" w:line="240" w:lineRule="auto"/>
      </w:pPr>
      <w:r>
        <w:separator/>
      </w:r>
    </w:p>
  </w:footnote>
  <w:footnote w:type="continuationSeparator" w:id="0">
    <w:p w14:paraId="73AFAAAD" w14:textId="77777777" w:rsidR="00826565" w:rsidRDefault="00826565" w:rsidP="00EF7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797ED" w14:textId="77777777" w:rsidR="00EF76A7" w:rsidRPr="00EF76A7" w:rsidRDefault="00EF76A7" w:rsidP="00EF76A7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18E5"/>
    <w:multiLevelType w:val="hybridMultilevel"/>
    <w:tmpl w:val="70A868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D932B78"/>
    <w:multiLevelType w:val="hybridMultilevel"/>
    <w:tmpl w:val="8814C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6A2"/>
    <w:rsid w:val="00002C97"/>
    <w:rsid w:val="00003640"/>
    <w:rsid w:val="00006DE5"/>
    <w:rsid w:val="000112E1"/>
    <w:rsid w:val="00017D00"/>
    <w:rsid w:val="00021137"/>
    <w:rsid w:val="00021722"/>
    <w:rsid w:val="00022BA4"/>
    <w:rsid w:val="0002618F"/>
    <w:rsid w:val="000419FC"/>
    <w:rsid w:val="000446D1"/>
    <w:rsid w:val="000644E1"/>
    <w:rsid w:val="00076FF5"/>
    <w:rsid w:val="00082A71"/>
    <w:rsid w:val="00083005"/>
    <w:rsid w:val="00087AD0"/>
    <w:rsid w:val="000A44C0"/>
    <w:rsid w:val="000C627C"/>
    <w:rsid w:val="000C6FDC"/>
    <w:rsid w:val="000F2BA8"/>
    <w:rsid w:val="00113A4A"/>
    <w:rsid w:val="00124D3D"/>
    <w:rsid w:val="00130B5B"/>
    <w:rsid w:val="00132F38"/>
    <w:rsid w:val="001455E8"/>
    <w:rsid w:val="001650B6"/>
    <w:rsid w:val="001653B4"/>
    <w:rsid w:val="00172053"/>
    <w:rsid w:val="00177022"/>
    <w:rsid w:val="00183C21"/>
    <w:rsid w:val="001964D2"/>
    <w:rsid w:val="001A4B2F"/>
    <w:rsid w:val="001B6C58"/>
    <w:rsid w:val="001C02D6"/>
    <w:rsid w:val="001C33FF"/>
    <w:rsid w:val="001F273B"/>
    <w:rsid w:val="001F6F48"/>
    <w:rsid w:val="00204DAF"/>
    <w:rsid w:val="00211CE4"/>
    <w:rsid w:val="002177F6"/>
    <w:rsid w:val="00230F2E"/>
    <w:rsid w:val="002544DD"/>
    <w:rsid w:val="00256DD8"/>
    <w:rsid w:val="00262DE5"/>
    <w:rsid w:val="00275787"/>
    <w:rsid w:val="00275C5E"/>
    <w:rsid w:val="00280509"/>
    <w:rsid w:val="00282CE8"/>
    <w:rsid w:val="0028302D"/>
    <w:rsid w:val="0028766E"/>
    <w:rsid w:val="00291FA1"/>
    <w:rsid w:val="00293EE4"/>
    <w:rsid w:val="002A5588"/>
    <w:rsid w:val="002C3205"/>
    <w:rsid w:val="002C4C32"/>
    <w:rsid w:val="002D1B72"/>
    <w:rsid w:val="002D5C9C"/>
    <w:rsid w:val="002E0695"/>
    <w:rsid w:val="002E22C0"/>
    <w:rsid w:val="00301731"/>
    <w:rsid w:val="0030572D"/>
    <w:rsid w:val="00314E29"/>
    <w:rsid w:val="003502DB"/>
    <w:rsid w:val="00351433"/>
    <w:rsid w:val="00352FEB"/>
    <w:rsid w:val="00382DDF"/>
    <w:rsid w:val="00396DAD"/>
    <w:rsid w:val="003A300B"/>
    <w:rsid w:val="003A3B11"/>
    <w:rsid w:val="003B36A2"/>
    <w:rsid w:val="003C2456"/>
    <w:rsid w:val="003E2CDA"/>
    <w:rsid w:val="003F2F0F"/>
    <w:rsid w:val="00415C78"/>
    <w:rsid w:val="00417F3E"/>
    <w:rsid w:val="00432ED1"/>
    <w:rsid w:val="00433F35"/>
    <w:rsid w:val="00441052"/>
    <w:rsid w:val="00444C99"/>
    <w:rsid w:val="0044791F"/>
    <w:rsid w:val="004516D4"/>
    <w:rsid w:val="00457D26"/>
    <w:rsid w:val="0046000E"/>
    <w:rsid w:val="0046519B"/>
    <w:rsid w:val="0046788D"/>
    <w:rsid w:val="0047654C"/>
    <w:rsid w:val="004A6571"/>
    <w:rsid w:val="004B0952"/>
    <w:rsid w:val="004B6167"/>
    <w:rsid w:val="004B640D"/>
    <w:rsid w:val="004D18E7"/>
    <w:rsid w:val="004E6101"/>
    <w:rsid w:val="00516C61"/>
    <w:rsid w:val="00517C20"/>
    <w:rsid w:val="00537E92"/>
    <w:rsid w:val="00542476"/>
    <w:rsid w:val="005438C5"/>
    <w:rsid w:val="00545AFC"/>
    <w:rsid w:val="0055180F"/>
    <w:rsid w:val="00551E47"/>
    <w:rsid w:val="005528CB"/>
    <w:rsid w:val="00565169"/>
    <w:rsid w:val="005745FE"/>
    <w:rsid w:val="00577A5C"/>
    <w:rsid w:val="005B6437"/>
    <w:rsid w:val="005E46BA"/>
    <w:rsid w:val="005E62C0"/>
    <w:rsid w:val="00607AE9"/>
    <w:rsid w:val="00611A7C"/>
    <w:rsid w:val="0062044C"/>
    <w:rsid w:val="006225F8"/>
    <w:rsid w:val="006504D8"/>
    <w:rsid w:val="00671562"/>
    <w:rsid w:val="00672BB0"/>
    <w:rsid w:val="00675021"/>
    <w:rsid w:val="006A20E7"/>
    <w:rsid w:val="006A628B"/>
    <w:rsid w:val="006E7BC9"/>
    <w:rsid w:val="00703810"/>
    <w:rsid w:val="00705D2D"/>
    <w:rsid w:val="00712065"/>
    <w:rsid w:val="00726711"/>
    <w:rsid w:val="00752C58"/>
    <w:rsid w:val="00756FF7"/>
    <w:rsid w:val="007638E0"/>
    <w:rsid w:val="0077296B"/>
    <w:rsid w:val="00783EB2"/>
    <w:rsid w:val="00794125"/>
    <w:rsid w:val="0079623B"/>
    <w:rsid w:val="007A2572"/>
    <w:rsid w:val="007A3F2B"/>
    <w:rsid w:val="007A7988"/>
    <w:rsid w:val="007B11DC"/>
    <w:rsid w:val="007C4E7B"/>
    <w:rsid w:val="007C569A"/>
    <w:rsid w:val="007D0756"/>
    <w:rsid w:val="007D1134"/>
    <w:rsid w:val="007D1420"/>
    <w:rsid w:val="007E3C56"/>
    <w:rsid w:val="007E3FE5"/>
    <w:rsid w:val="007E7393"/>
    <w:rsid w:val="007F53D2"/>
    <w:rsid w:val="008012D4"/>
    <w:rsid w:val="00803681"/>
    <w:rsid w:val="00805BB9"/>
    <w:rsid w:val="008242D7"/>
    <w:rsid w:val="0082587E"/>
    <w:rsid w:val="00826565"/>
    <w:rsid w:val="00855535"/>
    <w:rsid w:val="00860894"/>
    <w:rsid w:val="00866C3D"/>
    <w:rsid w:val="00877B65"/>
    <w:rsid w:val="00884874"/>
    <w:rsid w:val="00895A9F"/>
    <w:rsid w:val="008A57E4"/>
    <w:rsid w:val="008C399C"/>
    <w:rsid w:val="008C3AE3"/>
    <w:rsid w:val="008D0C4E"/>
    <w:rsid w:val="008D1575"/>
    <w:rsid w:val="008E6474"/>
    <w:rsid w:val="00904CE7"/>
    <w:rsid w:val="00937C8A"/>
    <w:rsid w:val="00937D69"/>
    <w:rsid w:val="00942318"/>
    <w:rsid w:val="0095205B"/>
    <w:rsid w:val="0095457A"/>
    <w:rsid w:val="00956721"/>
    <w:rsid w:val="009757CE"/>
    <w:rsid w:val="009777BF"/>
    <w:rsid w:val="00985425"/>
    <w:rsid w:val="00985F60"/>
    <w:rsid w:val="00991722"/>
    <w:rsid w:val="009C64DB"/>
    <w:rsid w:val="009F586D"/>
    <w:rsid w:val="00A07DA5"/>
    <w:rsid w:val="00A15552"/>
    <w:rsid w:val="00A15D8E"/>
    <w:rsid w:val="00A367EF"/>
    <w:rsid w:val="00A40170"/>
    <w:rsid w:val="00A40EA2"/>
    <w:rsid w:val="00A45AF8"/>
    <w:rsid w:val="00A518DC"/>
    <w:rsid w:val="00A525D5"/>
    <w:rsid w:val="00A53E32"/>
    <w:rsid w:val="00A764DB"/>
    <w:rsid w:val="00A853BB"/>
    <w:rsid w:val="00AC00CF"/>
    <w:rsid w:val="00AC309B"/>
    <w:rsid w:val="00AD2888"/>
    <w:rsid w:val="00AD79C3"/>
    <w:rsid w:val="00AE21C6"/>
    <w:rsid w:val="00AF32A5"/>
    <w:rsid w:val="00AF790F"/>
    <w:rsid w:val="00B01005"/>
    <w:rsid w:val="00B02DE1"/>
    <w:rsid w:val="00B072B6"/>
    <w:rsid w:val="00B13E51"/>
    <w:rsid w:val="00B15D67"/>
    <w:rsid w:val="00B17822"/>
    <w:rsid w:val="00B24999"/>
    <w:rsid w:val="00B264B5"/>
    <w:rsid w:val="00B60FD1"/>
    <w:rsid w:val="00B63C3E"/>
    <w:rsid w:val="00B73957"/>
    <w:rsid w:val="00B869F8"/>
    <w:rsid w:val="00B91C2A"/>
    <w:rsid w:val="00BA7412"/>
    <w:rsid w:val="00BB45E5"/>
    <w:rsid w:val="00BB484A"/>
    <w:rsid w:val="00BB5718"/>
    <w:rsid w:val="00BB649F"/>
    <w:rsid w:val="00BB7EBC"/>
    <w:rsid w:val="00BC5964"/>
    <w:rsid w:val="00BE4DAF"/>
    <w:rsid w:val="00BE7151"/>
    <w:rsid w:val="00C64778"/>
    <w:rsid w:val="00C868DB"/>
    <w:rsid w:val="00C95389"/>
    <w:rsid w:val="00CA4C71"/>
    <w:rsid w:val="00CA7C5B"/>
    <w:rsid w:val="00CC4988"/>
    <w:rsid w:val="00CE147E"/>
    <w:rsid w:val="00CE777A"/>
    <w:rsid w:val="00D15B99"/>
    <w:rsid w:val="00D35856"/>
    <w:rsid w:val="00D57A09"/>
    <w:rsid w:val="00D64322"/>
    <w:rsid w:val="00D66835"/>
    <w:rsid w:val="00D6787C"/>
    <w:rsid w:val="00D841A2"/>
    <w:rsid w:val="00D84855"/>
    <w:rsid w:val="00DB02F1"/>
    <w:rsid w:val="00DB1334"/>
    <w:rsid w:val="00DB423D"/>
    <w:rsid w:val="00DF2574"/>
    <w:rsid w:val="00E00197"/>
    <w:rsid w:val="00E038B8"/>
    <w:rsid w:val="00E151D9"/>
    <w:rsid w:val="00E20E3F"/>
    <w:rsid w:val="00E31E8C"/>
    <w:rsid w:val="00E32856"/>
    <w:rsid w:val="00E41BB8"/>
    <w:rsid w:val="00E4261A"/>
    <w:rsid w:val="00E42800"/>
    <w:rsid w:val="00E530B5"/>
    <w:rsid w:val="00E535F7"/>
    <w:rsid w:val="00E72398"/>
    <w:rsid w:val="00E9450D"/>
    <w:rsid w:val="00EB7071"/>
    <w:rsid w:val="00EB718F"/>
    <w:rsid w:val="00EC0B82"/>
    <w:rsid w:val="00EC7430"/>
    <w:rsid w:val="00ED254C"/>
    <w:rsid w:val="00EF0CDD"/>
    <w:rsid w:val="00EF76A7"/>
    <w:rsid w:val="00F21E77"/>
    <w:rsid w:val="00F22CE8"/>
    <w:rsid w:val="00F23950"/>
    <w:rsid w:val="00F343A9"/>
    <w:rsid w:val="00F41EA7"/>
    <w:rsid w:val="00F53FFA"/>
    <w:rsid w:val="00F6545E"/>
    <w:rsid w:val="00F80CC9"/>
    <w:rsid w:val="00F854B1"/>
    <w:rsid w:val="00F85CE4"/>
    <w:rsid w:val="00F90746"/>
    <w:rsid w:val="00FD585C"/>
    <w:rsid w:val="00FE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A72A1"/>
  <w15:docId w15:val="{4FCC7DE8-3EF2-4D90-9CC8-CFAAEC8B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58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C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36A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83C2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017D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D585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D58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BC5964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6">
    <w:name w:val="header"/>
    <w:basedOn w:val="a"/>
    <w:link w:val="a7"/>
    <w:uiPriority w:val="99"/>
    <w:unhideWhenUsed/>
    <w:rsid w:val="00EF7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76A7"/>
  </w:style>
  <w:style w:type="paragraph" w:styleId="a8">
    <w:name w:val="footer"/>
    <w:basedOn w:val="a"/>
    <w:link w:val="a9"/>
    <w:uiPriority w:val="99"/>
    <w:unhideWhenUsed/>
    <w:rsid w:val="00EF7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76A7"/>
  </w:style>
  <w:style w:type="character" w:styleId="aa">
    <w:name w:val="FollowedHyperlink"/>
    <w:basedOn w:val="a0"/>
    <w:uiPriority w:val="99"/>
    <w:semiHidden/>
    <w:unhideWhenUsed/>
    <w:rsid w:val="00BE4DAF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B26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und.zone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und.zon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wround.ru/p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ound.zo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und.zo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8866A-42B6-473B-9193-02596062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Поликарпов С.</dc:creator>
  <cp:lastModifiedBy>Айгуль Курбанова</cp:lastModifiedBy>
  <cp:revision>2</cp:revision>
  <cp:lastPrinted>2023-01-19T08:24:00Z</cp:lastPrinted>
  <dcterms:created xsi:type="dcterms:W3CDTF">2023-04-05T14:30:00Z</dcterms:created>
  <dcterms:modified xsi:type="dcterms:W3CDTF">2023-04-05T14:30:00Z</dcterms:modified>
</cp:coreProperties>
</file>